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F7A7D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OBOWIĄZEK INFORMACYJNY</w:t>
      </w:r>
    </w:p>
    <w:p w14:paraId="00000002" w14:textId="77777777" w:rsidR="00BF7A7D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(dot. rekrutacji na wolne stanowisko)</w:t>
      </w:r>
    </w:p>
    <w:p w14:paraId="00000003" w14:textId="77777777" w:rsidR="00BF7A7D" w:rsidRDefault="00BF7A7D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14:paraId="00000004" w14:textId="77777777" w:rsidR="00BF7A7D" w:rsidRDefault="00000000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0000005" w14:textId="67D16DA2" w:rsidR="00BF7A7D" w:rsidRDefault="00000000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Administratorem Państwa danych osobowych jest</w:t>
      </w:r>
      <w:sdt>
        <w:sdtPr>
          <w:tag w:val="goog_rdk_0"/>
          <w:id w:val="627906213"/>
        </w:sdtPr>
        <w:sdtContent>
          <w:r w:rsidR="00843804">
            <w:t xml:space="preserve"> </w:t>
          </w:r>
        </w:sdtContent>
      </w:sdt>
      <w:r w:rsidR="00843804" w:rsidRPr="00843804">
        <w:rPr>
          <w:rFonts w:ascii="Times New Roman" w:eastAsia="Times New Roman" w:hAnsi="Times New Roman" w:cs="Times New Roman"/>
          <w:color w:val="000000"/>
        </w:rPr>
        <w:t>Powiatowy Urząd Pracy w Parczewie  reprezentowane przez Dyrektora z siedzibą przy ulicy gen. Bema 2, 21-200 Parczew; tel. kont.: 83/3551629; adres e-mail: lupa@praca.gov.pl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06" w14:textId="4A2667A1" w:rsidR="00BF7A7D" w:rsidRDefault="00000000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="00843804" w:rsidRPr="00F85E57">
          <w:rPr>
            <w:rStyle w:val="Hipercze"/>
            <w:rFonts w:ascii="Times New Roman" w:eastAsia="Times New Roman" w:hAnsi="Times New Roman" w:cs="Times New Roman"/>
          </w:rPr>
          <w:t>iod@parczew.praca.gov.pl</w:t>
        </w:r>
      </w:hyperlink>
      <w:r w:rsidR="0084380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lub pisemnie na adres Administratora.</w:t>
      </w:r>
    </w:p>
    <w:p w14:paraId="00000007" w14:textId="77777777" w:rsidR="00BF7A7D" w:rsidRDefault="00000000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Państwa dane osobowe w zakresie wskazanym w przepisach prawa pracy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będą przetwarzane w celu przeprowadzenia obecnego postępowania rekrutacyjnego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, natomiast inne dane, na podstawie zgody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, która może zostać odwołana w dowolnym czasie. Administrator będzie przetwarzał Państwa dane osobowe, także w kolejnych naborach pracowników jeżeli wyrażą Państwo na to zgodę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, która może zostać odwołana w dowolnym czasie.</w:t>
      </w:r>
    </w:p>
    <w:p w14:paraId="00000008" w14:textId="77777777" w:rsidR="00BF7A7D" w:rsidRDefault="00000000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Podstawę legalizującą przetwarzanie Państwa danych </w:t>
      </w:r>
      <w:r>
        <w:rPr>
          <w:rFonts w:ascii="Times New Roman" w:eastAsia="Times New Roman" w:hAnsi="Times New Roman" w:cs="Times New Roman"/>
        </w:rPr>
        <w:t>stanowią:</w:t>
      </w:r>
    </w:p>
    <w:p w14:paraId="00000009" w14:textId="77777777" w:rsidR="00BF7A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art. 6 ust. 1 lit. c RODO w związku z art. 22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 § 1 oraz §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-5- ustawy z 26 czerwca </w:t>
      </w:r>
      <w:r>
        <w:rPr>
          <w:rFonts w:ascii="Times New Roman" w:eastAsia="Times New Roman" w:hAnsi="Times New Roman" w:cs="Times New Roman"/>
          <w:color w:val="000000"/>
        </w:rPr>
        <w:br/>
        <w:t>1974 r. Kodeks pracy (</w:t>
      </w:r>
      <w:r>
        <w:rPr>
          <w:rFonts w:ascii="Times New Roman" w:eastAsia="Times New Roman" w:hAnsi="Times New Roman" w:cs="Times New Roman"/>
          <w:i/>
          <w:color w:val="000000"/>
        </w:rPr>
        <w:t>obowiązki wynikające bezpośrednio z przepisów prawa</w:t>
      </w:r>
      <w:r>
        <w:rPr>
          <w:rFonts w:ascii="Times New Roman" w:eastAsia="Times New Roman" w:hAnsi="Times New Roman" w:cs="Times New Roman"/>
          <w:color w:val="000000"/>
        </w:rPr>
        <w:t>),</w:t>
      </w:r>
    </w:p>
    <w:p w14:paraId="0000000A" w14:textId="77777777" w:rsidR="00BF7A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art. 6 ust. 1 lit. b RODO (</w:t>
      </w:r>
      <w:r>
        <w:rPr>
          <w:rFonts w:ascii="Times New Roman" w:eastAsia="Times New Roman" w:hAnsi="Times New Roman" w:cs="Times New Roman"/>
          <w:i/>
          <w:color w:val="000000"/>
        </w:rPr>
        <w:t>czynności zmierzające do zawarcia umowy</w:t>
      </w:r>
      <w:r>
        <w:rPr>
          <w:rFonts w:ascii="Times New Roman" w:eastAsia="Times New Roman" w:hAnsi="Times New Roman" w:cs="Times New Roman"/>
          <w:color w:val="000000"/>
        </w:rPr>
        <w:t>),</w:t>
      </w:r>
    </w:p>
    <w:p w14:paraId="0000000B" w14:textId="77777777" w:rsidR="00BF7A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art. 6 ust. 1 lit. a RODO (</w:t>
      </w:r>
      <w:r>
        <w:rPr>
          <w:rFonts w:ascii="Times New Roman" w:eastAsia="Times New Roman" w:hAnsi="Times New Roman" w:cs="Times New Roman"/>
          <w:i/>
          <w:color w:val="000000"/>
        </w:rPr>
        <w:t>w zakresie wyrażonej przez Państwa zgody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14:paraId="0000000C" w14:textId="5E3D0525" w:rsidR="00BF7A7D" w:rsidRDefault="00000000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sdt>
        <w:sdtPr>
          <w:tag w:val="goog_rdk_1"/>
          <w:id w:val="122278398"/>
        </w:sdtPr>
        <w:sdtContent/>
      </w:sdt>
      <w:r>
        <w:rPr>
          <w:rFonts w:ascii="Times New Roman" w:eastAsia="Times New Roman" w:hAnsi="Times New Roman" w:cs="Times New Roman"/>
        </w:rPr>
        <w:t xml:space="preserve">Państwa dane zgromadzone w obecnym procesie rekrutacyjnym będą usuwane po upływie </w:t>
      </w:r>
      <w:r w:rsidR="000A5042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lat od procesu rekrutacyjnego. W przypadku wyrażonej przez Państwa zgody na wykorzystywane danych osobowych dla celów przyszłych rekrutacji, Państwa dane będą wykorzystywane przez 12 miesięcy od chwili otrzymania przez Administratora aplikacji rekrutacyjnej.</w:t>
      </w:r>
    </w:p>
    <w:p w14:paraId="0000000D" w14:textId="77777777" w:rsidR="00BF7A7D" w:rsidRDefault="00000000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0000000E" w14:textId="77777777" w:rsidR="00BF7A7D" w:rsidRDefault="00000000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Państwa dane osobowe </w:t>
      </w:r>
      <w:sdt>
        <w:sdtPr>
          <w:tag w:val="goog_rdk_2"/>
          <w:id w:val="-1678106636"/>
        </w:sdtPr>
        <w:sdtContent/>
      </w:sdt>
      <w:r>
        <w:rPr>
          <w:rFonts w:ascii="Times New Roman" w:eastAsia="Times New Roman" w:hAnsi="Times New Roman" w:cs="Times New Roman"/>
          <w:color w:val="000000"/>
        </w:rPr>
        <w:t>nie będą przekazywane poza Europejski Obszar Gospodarczy (obejmujący Unię Europejską, Norwegię, Liechtenstein i Islandię).</w:t>
      </w:r>
    </w:p>
    <w:p w14:paraId="0000000F" w14:textId="77777777" w:rsidR="00BF7A7D" w:rsidRDefault="00000000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00000010" w14:textId="77777777" w:rsidR="00BF7A7D" w:rsidRDefault="00000000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00000011" w14:textId="77777777" w:rsidR="00BF7A7D" w:rsidRDefault="00000000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00000012" w14:textId="77777777" w:rsidR="00BF7A7D" w:rsidRDefault="00000000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00000013" w14:textId="77777777" w:rsidR="00BF7A7D" w:rsidRDefault="00000000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14:paraId="00000014" w14:textId="77777777" w:rsidR="00BF7A7D" w:rsidRDefault="00000000">
      <w:pPr>
        <w:numPr>
          <w:ilvl w:val="0"/>
          <w:numId w:val="1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00000015" w14:textId="77777777" w:rsidR="00BF7A7D" w:rsidRDefault="00000000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Ponadto w zakresie danych osobowych, których podanie jest dobrowolne przysługuje Państwu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Administratora.</w:t>
      </w:r>
    </w:p>
    <w:p w14:paraId="00000016" w14:textId="77777777" w:rsidR="00BF7A7D" w:rsidRDefault="00000000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przez Państwa danych osobowych w zakresie wynikającym z art. 22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§ 1 oraz § 4-5  Kodeksu pracy jest niezbędne, aby uczestniczyć w postępowaniu rekrutacyjnym. Podanie przez Państwa innych danych jest dobrowolne.</w:t>
      </w:r>
    </w:p>
    <w:p w14:paraId="00000017" w14:textId="130F3299" w:rsidR="00BF7A7D" w:rsidRDefault="00000000">
      <w:pPr>
        <w:numPr>
          <w:ilvl w:val="1"/>
          <w:numId w:val="3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</w:t>
      </w:r>
      <w:sdt>
        <w:sdtPr>
          <w:tag w:val="goog_rdk_3"/>
          <w:id w:val="1201751563"/>
        </w:sdtPr>
        <w:sdtContent/>
      </w:sdt>
      <w:r>
        <w:rPr>
          <w:rFonts w:ascii="Times New Roman" w:eastAsia="Times New Roman" w:hAnsi="Times New Roman" w:cs="Times New Roman"/>
        </w:rPr>
        <w:t>aństwa dane mogą zostać przekazane podmiotom zewnętrznym na podstawie umowy powierzenia przetwarzania danych osobowych tj</w:t>
      </w:r>
      <w:r w:rsidR="00843804">
        <w:rPr>
          <w:rFonts w:ascii="Times New Roman" w:eastAsia="Times New Roman" w:hAnsi="Times New Roman" w:cs="Times New Roman"/>
        </w:rPr>
        <w:t xml:space="preserve">.: </w:t>
      </w:r>
      <w:r w:rsidR="00843804" w:rsidRPr="00843804">
        <w:rPr>
          <w:rFonts w:ascii="Times New Roman" w:eastAsia="Times New Roman" w:hAnsi="Times New Roman" w:cs="Times New Roman"/>
        </w:rPr>
        <w:t>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usług hostingu poczty mailowej w przypadku korespondencji prowadzonej drogą mailową, dostawcy usług brakowania bądź archiwizowania dokumentacji i nośników danych</w:t>
      </w:r>
      <w:r>
        <w:rPr>
          <w:rFonts w:ascii="Times New Roman" w:eastAsia="Times New Roman" w:hAnsi="Times New Roman" w:cs="Times New Roman"/>
        </w:rPr>
        <w:t xml:space="preserve">, a także m.in. </w:t>
      </w:r>
      <w:r>
        <w:rPr>
          <w:rFonts w:ascii="Times New Roman" w:eastAsia="Times New Roman" w:hAnsi="Times New Roman" w:cs="Times New Roman"/>
          <w:highlight w:val="white"/>
        </w:rPr>
        <w:t>usługodawcom wykonującym usługi serwisu systemów informatycznych lub doradztwa prawnego,</w:t>
      </w:r>
      <w:r>
        <w:rPr>
          <w:rFonts w:ascii="Times New Roman" w:eastAsia="Times New Roman" w:hAnsi="Times New Roman" w:cs="Times New Roman"/>
        </w:rPr>
        <w:t xml:space="preserve"> jak również podmiotom lub organom uprawnionym na podstawie przepisów prawa</w:t>
      </w:r>
    </w:p>
    <w:p w14:paraId="00000018" w14:textId="77777777" w:rsidR="00BF7A7D" w:rsidRDefault="00BF7A7D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BF7A7D" w:rsidRDefault="00BF7A7D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BF7A7D" w:rsidRDefault="00BF7A7D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BF7A7D" w:rsidRDefault="00BF7A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C" w14:textId="77777777" w:rsidR="00BF7A7D" w:rsidRDefault="00BF7A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D" w14:textId="77777777" w:rsidR="00BF7A7D" w:rsidRDefault="00BF7A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BF7A7D" w:rsidRDefault="00BF7A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BF7A7D" w:rsidRDefault="00BF7A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F7A7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7CB3"/>
    <w:multiLevelType w:val="multilevel"/>
    <w:tmpl w:val="59B621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090E"/>
    <w:multiLevelType w:val="multilevel"/>
    <w:tmpl w:val="2904FCD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86D6E"/>
    <w:multiLevelType w:val="multilevel"/>
    <w:tmpl w:val="A8D0D2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567311">
    <w:abstractNumId w:val="0"/>
  </w:num>
  <w:num w:numId="2" w16cid:durableId="2065323458">
    <w:abstractNumId w:val="2"/>
  </w:num>
  <w:num w:numId="3" w16cid:durableId="146160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7D"/>
    <w:rsid w:val="000A5042"/>
    <w:rsid w:val="00476C2C"/>
    <w:rsid w:val="00843804"/>
    <w:rsid w:val="00AA6A8E"/>
    <w:rsid w:val="00AD0033"/>
    <w:rsid w:val="00BF7A7D"/>
    <w:rsid w:val="00F6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25AE"/>
  <w15:docId w15:val="{1FFC8326-8BD4-4600-B7A2-C105D348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rsid w:val="00163BDF"/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3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arczew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FJ969Dp4nTMcwVtg00+biaBsYg==">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623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Marzena Protaś</cp:lastModifiedBy>
  <cp:revision>4</cp:revision>
  <dcterms:created xsi:type="dcterms:W3CDTF">2025-05-28T12:08:00Z</dcterms:created>
  <dcterms:modified xsi:type="dcterms:W3CDTF">2025-05-28T12:13:00Z</dcterms:modified>
</cp:coreProperties>
</file>