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AB76" w14:textId="77777777" w:rsidR="00BB0E64" w:rsidRPr="00A3280F" w:rsidRDefault="008F2FF2" w:rsidP="008F2FF2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3280F">
        <w:rPr>
          <w:rFonts w:asciiTheme="minorHAnsi" w:hAnsiTheme="minorHAnsi" w:cstheme="minorHAnsi"/>
          <w:bCs/>
          <w:sz w:val="20"/>
          <w:szCs w:val="20"/>
        </w:rPr>
        <w:t xml:space="preserve">Zał. nr 6 </w:t>
      </w:r>
      <w:r w:rsidR="00BB0E64" w:rsidRPr="00A3280F">
        <w:rPr>
          <w:rFonts w:asciiTheme="minorHAnsi" w:hAnsiTheme="minorHAnsi" w:cstheme="minorHAnsi"/>
          <w:bCs/>
          <w:sz w:val="20"/>
          <w:szCs w:val="20"/>
        </w:rPr>
        <w:t xml:space="preserve">do SWZ </w:t>
      </w:r>
    </w:p>
    <w:p w14:paraId="18B0EE76" w14:textId="63497A38" w:rsidR="008F2FF2" w:rsidRPr="00A3280F" w:rsidRDefault="008F2FF2" w:rsidP="008F2FF2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A3280F">
        <w:rPr>
          <w:rFonts w:asciiTheme="minorHAnsi" w:hAnsiTheme="minorHAnsi" w:cstheme="minorHAnsi"/>
          <w:b/>
          <w:sz w:val="20"/>
          <w:szCs w:val="20"/>
        </w:rPr>
        <w:t>Klauzula informacyjna RODO</w:t>
      </w:r>
    </w:p>
    <w:p w14:paraId="56B8F3D7" w14:textId="77777777" w:rsidR="008F2FF2" w:rsidRPr="00A3280F" w:rsidRDefault="008F2FF2" w:rsidP="008F2FF2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06F6A2E" w14:textId="77777777" w:rsidR="008F2FF2" w:rsidRPr="00A3280F" w:rsidRDefault="008F2FF2" w:rsidP="008F2FF2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280F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RODO </w:t>
      </w:r>
    </w:p>
    <w:p w14:paraId="1D492FD8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</w:p>
    <w:p w14:paraId="1BBD2FBD" w14:textId="77777777" w:rsidR="008F2FF2" w:rsidRPr="00A3280F" w:rsidRDefault="008F2FF2" w:rsidP="008F2FF2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Wypełniając postanowienia określone w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 się, że:</w:t>
      </w:r>
    </w:p>
    <w:p w14:paraId="43DD16F7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1.</w:t>
      </w:r>
      <w:r w:rsidRPr="00A3280F">
        <w:rPr>
          <w:rFonts w:asciiTheme="minorHAnsi" w:hAnsiTheme="minorHAnsi" w:cstheme="minorHAnsi"/>
          <w:sz w:val="20"/>
          <w:szCs w:val="20"/>
        </w:rPr>
        <w:tab/>
        <w:t>Administratorem Pana(i) danych osobowych jest Powiatowy Urząd Pracy w Parczewie z siedzibą w Parczewie, ul. Bema 2, 21-200 Parczew.</w:t>
      </w:r>
    </w:p>
    <w:p w14:paraId="13C6C924" w14:textId="135CC236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2.</w:t>
      </w:r>
      <w:r w:rsidRPr="00A3280F">
        <w:rPr>
          <w:rFonts w:asciiTheme="minorHAnsi" w:hAnsiTheme="minorHAnsi" w:cstheme="minorHAnsi"/>
          <w:sz w:val="20"/>
          <w:szCs w:val="20"/>
        </w:rPr>
        <w:tab/>
        <w:t xml:space="preserve">Administrator zgodnie z art. 37 ust. 1 Rozporządzenia Parlamentu Europejskiego I Rady (UE) 2016/679 z dnia 27 kwietnia 2016 r. w sprawie ochrony osób fizycznych w związku z przetwarzaniem danych osobowych </w:t>
      </w:r>
      <w:r w:rsidR="00A3280F">
        <w:rPr>
          <w:rFonts w:asciiTheme="minorHAnsi" w:hAnsiTheme="minorHAnsi" w:cstheme="minorHAnsi"/>
          <w:sz w:val="20"/>
          <w:szCs w:val="20"/>
        </w:rPr>
        <w:br/>
      </w:r>
      <w:r w:rsidRPr="00A3280F">
        <w:rPr>
          <w:rFonts w:asciiTheme="minorHAnsi" w:hAnsiTheme="minorHAnsi" w:cstheme="minorHAnsi"/>
          <w:sz w:val="20"/>
          <w:szCs w:val="20"/>
        </w:rPr>
        <w:t>i w sprawie swobodnego przepływu takich danych oraz uchylenia dyrektywy 95/46/WE (ogólne rozporządzenie o ochronie danych) wyznaczył inspektora ochrony danych. Kontakt z inspektorem ochrony danych jest możliwy poprzez adres email: iod@parczew.praca.gov.pl.</w:t>
      </w:r>
    </w:p>
    <w:p w14:paraId="4C1F2186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3.</w:t>
      </w:r>
      <w:r w:rsidRPr="00A3280F">
        <w:rPr>
          <w:rFonts w:asciiTheme="minorHAnsi" w:hAnsiTheme="minorHAnsi" w:cstheme="minorHAnsi"/>
          <w:sz w:val="20"/>
          <w:szCs w:val="20"/>
        </w:rPr>
        <w:tab/>
        <w:t>Dane, w tym dane osobowe przetwarzane są zgodnie z art. 6 ust. 1 pkt e RODO dla celów realizacji zadania publicznego ujętego w ustawie z dnia 20 kwietnia 2004 r. o promocji zatrudnienia i instytucjach rynku pracy oraz aktach wykonawczych wydanych na jej podstawie.</w:t>
      </w:r>
    </w:p>
    <w:p w14:paraId="6155FB67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4.</w:t>
      </w:r>
      <w:r w:rsidRPr="00A3280F">
        <w:rPr>
          <w:rFonts w:asciiTheme="minorHAnsi" w:hAnsiTheme="minorHAnsi" w:cstheme="minorHAnsi"/>
          <w:sz w:val="20"/>
          <w:szCs w:val="20"/>
        </w:rPr>
        <w:tab/>
        <w:t>Odbiorcą danych osobowych są podmioty, którym Administrator przekazuje dane osobo</w:t>
      </w:r>
      <w:r w:rsidR="00C91E9A" w:rsidRPr="00A3280F">
        <w:rPr>
          <w:rFonts w:asciiTheme="minorHAnsi" w:hAnsiTheme="minorHAnsi" w:cstheme="minorHAnsi"/>
          <w:sz w:val="20"/>
          <w:szCs w:val="20"/>
        </w:rPr>
        <w:t>we na podstawie przepisów prawa, w oparciu o art. 18 oraz 74 ustawy Pzp.</w:t>
      </w:r>
    </w:p>
    <w:p w14:paraId="3A9A8392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5.</w:t>
      </w:r>
      <w:r w:rsidRPr="00A3280F">
        <w:rPr>
          <w:rFonts w:asciiTheme="minorHAnsi" w:hAnsiTheme="minorHAnsi" w:cstheme="minorHAnsi"/>
          <w:sz w:val="20"/>
          <w:szCs w:val="20"/>
        </w:rPr>
        <w:tab/>
        <w:t xml:space="preserve">Dane, w tym dane osobowe związane z realizacją szkolenia dla osób bezrobotnych przechowywane są przez okres niezbędny do zakończenia danej formy wsparcia oraz przez okres przechowywania dokumentacji </w:t>
      </w:r>
      <w:r w:rsidR="00C91E9A" w:rsidRPr="00A3280F">
        <w:rPr>
          <w:rFonts w:asciiTheme="minorHAnsi" w:hAnsiTheme="minorHAnsi" w:cstheme="minorHAnsi"/>
          <w:sz w:val="20"/>
          <w:szCs w:val="20"/>
        </w:rPr>
        <w:t>okres 4 lat od dnia zakończenia postępowania o udzielenie zamówienia</w:t>
      </w:r>
      <w:r w:rsidRPr="00A3280F">
        <w:rPr>
          <w:rFonts w:asciiTheme="minorHAnsi" w:hAnsiTheme="minorHAnsi" w:cstheme="minorHAnsi"/>
          <w:sz w:val="20"/>
          <w:szCs w:val="20"/>
        </w:rPr>
        <w:t>.</w:t>
      </w:r>
    </w:p>
    <w:p w14:paraId="54B65A1F" w14:textId="68934DB5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 xml:space="preserve">6. Obowiązek podania przez Panią/Pana danych osobowych bezpośrednio Pani/Pana dotyczących jest wymogiem ustawowym, a konsekwencją niepodania danych osobowych będzie brak możliwości udziału </w:t>
      </w:r>
      <w:r w:rsidR="00A3280F">
        <w:rPr>
          <w:rFonts w:asciiTheme="minorHAnsi" w:hAnsiTheme="minorHAnsi" w:cstheme="minorHAnsi"/>
          <w:sz w:val="20"/>
          <w:szCs w:val="20"/>
        </w:rPr>
        <w:br/>
      </w:r>
      <w:r w:rsidRPr="00A3280F">
        <w:rPr>
          <w:rFonts w:asciiTheme="minorHAnsi" w:hAnsiTheme="minorHAnsi" w:cstheme="minorHAnsi"/>
          <w:sz w:val="20"/>
          <w:szCs w:val="20"/>
        </w:rPr>
        <w:t>w postępowaniu;</w:t>
      </w:r>
    </w:p>
    <w:p w14:paraId="72AC282E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7. Posiada Pani/Pan:</w:t>
      </w:r>
    </w:p>
    <w:p w14:paraId="518E7382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na podstawie art. 15 RODO prawo dostępu do danych osobowych Pani/Pana dotyczących;</w:t>
      </w:r>
    </w:p>
    <w:p w14:paraId="60F2135F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na podstawie art. 16 RODO prawo do sprostowania Pani/Pana danych osobowych;</w:t>
      </w:r>
    </w:p>
    <w:p w14:paraId="41DE18DA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na podstawie art. 18 RODO prawo żądania od administratora ograniczenia przetwarzania danych osobowych z zastrzeżeniem przypadków, o których mowa w art. 18 ust. 2 RODO;</w:t>
      </w:r>
    </w:p>
    <w:p w14:paraId="006C27E9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14:paraId="5043B869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8. Nie przysługuje Pani/Panu:</w:t>
      </w:r>
    </w:p>
    <w:p w14:paraId="510678C6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w związku z art. 17 ust. 3 lit. b, d lub e RODO prawo do usunięcia danych osobowych;</w:t>
      </w:r>
    </w:p>
    <w:p w14:paraId="00542710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prawo do przenoszenia danych osobowych, o którym mowa w art. 20 RODO;</w:t>
      </w:r>
    </w:p>
    <w:p w14:paraId="376B5034" w14:textId="77777777" w:rsidR="008F2FF2" w:rsidRPr="00A3280F" w:rsidRDefault="008F2FF2" w:rsidP="008F2FF2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 w:rsidRPr="00A3280F">
        <w:rPr>
          <w:rFonts w:asciiTheme="minorHAnsi" w:hAnsiTheme="minorHAnsi" w:cstheme="minorHAnsi"/>
          <w:sz w:val="20"/>
          <w:szCs w:val="20"/>
        </w:rPr>
        <w:t>− na podstawie art. 21 RODO prawo sprzeciwu, wobec przetwarzania danych osobowych, gdyż podstawą prawną przetwarzania Pani/Pana danych osobowych jest art. 6 ust. 1 lit. c RODO.</w:t>
      </w:r>
    </w:p>
    <w:p w14:paraId="2AF0A7FF" w14:textId="77777777" w:rsidR="008F2FF2" w:rsidRPr="00A3280F" w:rsidRDefault="008F2FF2" w:rsidP="008F2FF2">
      <w:pPr>
        <w:rPr>
          <w:rFonts w:asciiTheme="minorHAnsi" w:hAnsiTheme="minorHAnsi" w:cstheme="minorHAnsi"/>
        </w:rPr>
      </w:pPr>
      <w:r w:rsidRPr="00A3280F">
        <w:rPr>
          <w:rFonts w:asciiTheme="minorHAnsi" w:hAnsiTheme="minorHAnsi" w:cstheme="minorHAnsi"/>
        </w:rPr>
        <w:t xml:space="preserve">          </w:t>
      </w:r>
    </w:p>
    <w:p w14:paraId="6D699FFA" w14:textId="26F3015A" w:rsidR="008F2FF2" w:rsidRPr="00A3280F" w:rsidRDefault="008F2FF2" w:rsidP="008F2FF2">
      <w:pPr>
        <w:rPr>
          <w:rFonts w:asciiTheme="minorHAnsi" w:hAnsiTheme="minorHAnsi" w:cstheme="minorHAnsi"/>
          <w:sz w:val="18"/>
          <w:szCs w:val="18"/>
        </w:rPr>
      </w:pPr>
      <w:r w:rsidRPr="00A3280F"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Pr="00A3280F">
        <w:rPr>
          <w:rFonts w:asciiTheme="minorHAnsi" w:hAnsiTheme="minorHAnsi" w:cstheme="minorHAnsi"/>
        </w:rPr>
        <w:tab/>
      </w:r>
      <w:r w:rsidRPr="00A3280F">
        <w:rPr>
          <w:rFonts w:asciiTheme="minorHAnsi" w:hAnsiTheme="minorHAnsi" w:cstheme="minorHAnsi"/>
        </w:rPr>
        <w:tab/>
        <w:t xml:space="preserve">                                                      </w:t>
      </w:r>
      <w:r w:rsidRPr="00A3280F">
        <w:rPr>
          <w:rFonts w:asciiTheme="minorHAnsi" w:hAnsiTheme="minorHAnsi" w:cstheme="minorHAnsi"/>
          <w:sz w:val="18"/>
          <w:szCs w:val="18"/>
        </w:rPr>
        <w:t>………………</w:t>
      </w:r>
      <w:r w:rsidR="00A3280F">
        <w:rPr>
          <w:rFonts w:asciiTheme="minorHAnsi" w:hAnsiTheme="minorHAnsi" w:cstheme="minorHAnsi"/>
          <w:sz w:val="18"/>
          <w:szCs w:val="18"/>
        </w:rPr>
        <w:t>………………………..</w:t>
      </w:r>
      <w:r w:rsidRPr="00A3280F">
        <w:rPr>
          <w:rFonts w:asciiTheme="minorHAnsi" w:hAnsiTheme="minorHAnsi" w:cstheme="minorHAnsi"/>
          <w:sz w:val="18"/>
          <w:szCs w:val="18"/>
        </w:rPr>
        <w:t xml:space="preserve">……………….                                    </w:t>
      </w:r>
      <w:r w:rsidRPr="00A3280F">
        <w:rPr>
          <w:rFonts w:asciiTheme="minorHAnsi" w:hAnsiTheme="minorHAnsi" w:cstheme="minorHAnsi"/>
          <w:sz w:val="18"/>
          <w:szCs w:val="18"/>
        </w:rPr>
        <w:tab/>
      </w:r>
      <w:r w:rsidRPr="00A3280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A3280F">
        <w:rPr>
          <w:rFonts w:asciiTheme="minorHAnsi" w:hAnsiTheme="minorHAnsi" w:cstheme="minorHAnsi"/>
          <w:sz w:val="18"/>
          <w:szCs w:val="18"/>
        </w:rPr>
        <w:tab/>
      </w:r>
    </w:p>
    <w:p w14:paraId="082B1875" w14:textId="77777777" w:rsidR="008F2FF2" w:rsidRPr="00A3280F" w:rsidRDefault="008F2FF2" w:rsidP="008F2FF2">
      <w:pPr>
        <w:rPr>
          <w:rFonts w:asciiTheme="minorHAnsi" w:hAnsiTheme="minorHAnsi" w:cstheme="minorHAnsi"/>
          <w:sz w:val="18"/>
          <w:szCs w:val="18"/>
        </w:rPr>
      </w:pPr>
      <w:r w:rsidRPr="00A3280F">
        <w:rPr>
          <w:rFonts w:asciiTheme="minorHAnsi" w:hAnsiTheme="minorHAnsi" w:cstheme="minorHAnsi"/>
          <w:sz w:val="18"/>
          <w:szCs w:val="18"/>
        </w:rPr>
        <w:t xml:space="preserve">          miejscowość, data                                </w:t>
      </w:r>
      <w:r w:rsidRPr="00A3280F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</w:t>
      </w:r>
      <w:r w:rsidRPr="00A3280F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A3280F">
        <w:rPr>
          <w:rFonts w:asciiTheme="minorHAnsi" w:hAnsiTheme="minorHAnsi" w:cstheme="minorHAnsi"/>
          <w:sz w:val="18"/>
          <w:szCs w:val="18"/>
        </w:rPr>
        <w:tab/>
      </w:r>
    </w:p>
    <w:p w14:paraId="785603DD" w14:textId="77777777" w:rsidR="008F2FF2" w:rsidRDefault="008F2FF2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3280F">
        <w:rPr>
          <w:rFonts w:asciiTheme="minorHAnsi" w:hAnsiTheme="minorHAnsi" w:cstheme="minorHAnsi"/>
          <w:sz w:val="22"/>
          <w:szCs w:val="22"/>
        </w:rPr>
        <w:tab/>
      </w:r>
    </w:p>
    <w:p w14:paraId="16337523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24FA4D5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A09F5CE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02D1AF2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F3D8A80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9F98E78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5EA6CC1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6F00A00C" w14:textId="77777777" w:rsidR="00A3280F" w:rsidRDefault="00A3280F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CA7B8D8" w14:textId="77777777" w:rsidR="006055CE" w:rsidRDefault="006055CE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79796B06" w14:textId="77777777" w:rsidR="006055CE" w:rsidRPr="00A3280F" w:rsidRDefault="006055CE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16DF1A71" w14:textId="77777777" w:rsidR="008F2FF2" w:rsidRPr="00A3280F" w:rsidRDefault="008F2FF2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08061CEC" w14:textId="77777777" w:rsidR="008F2FF2" w:rsidRPr="00A3280F" w:rsidRDefault="008F2FF2" w:rsidP="008F2FF2">
      <w:pPr>
        <w:ind w:firstLine="708"/>
        <w:jc w:val="center"/>
        <w:rPr>
          <w:rFonts w:asciiTheme="minorHAnsi" w:hAnsiTheme="minorHAnsi" w:cstheme="minorHAnsi"/>
          <w:b/>
        </w:rPr>
      </w:pPr>
      <w:r w:rsidRPr="00A3280F">
        <w:rPr>
          <w:rFonts w:asciiTheme="minorHAnsi" w:hAnsiTheme="minorHAnsi" w:cstheme="minorHAnsi"/>
          <w:b/>
        </w:rPr>
        <w:lastRenderedPageBreak/>
        <w:t>Oświadczenie wykonawcy w zakresie wypełnienia obowiązków informacyjnych przewidzianych w art. 13 lub art. 14 RODO</w:t>
      </w:r>
    </w:p>
    <w:p w14:paraId="6D90423A" w14:textId="77777777" w:rsidR="008F2FF2" w:rsidRPr="00A3280F" w:rsidRDefault="008F2FF2" w:rsidP="008F2FF2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5249A9A0" w14:textId="77777777" w:rsidR="005D482F" w:rsidRPr="00A3280F" w:rsidRDefault="008F2FF2" w:rsidP="008F2FF2">
      <w:pPr>
        <w:jc w:val="both"/>
        <w:rPr>
          <w:rFonts w:asciiTheme="minorHAnsi" w:hAnsiTheme="minorHAnsi" w:cstheme="minorHAnsi"/>
        </w:rPr>
      </w:pPr>
      <w:r w:rsidRPr="00A3280F">
        <w:rPr>
          <w:rFonts w:asciiTheme="minorHAnsi" w:hAnsiTheme="minorHAnsi" w:cstheme="minorHAnsi"/>
        </w:rPr>
        <w:t>Oświadczam, że wypełniłem/łam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FD3105" w14:textId="77777777" w:rsidR="008F2FF2" w:rsidRPr="00A3280F" w:rsidRDefault="008F2FF2" w:rsidP="008F2FF2">
      <w:pPr>
        <w:jc w:val="both"/>
        <w:rPr>
          <w:rFonts w:asciiTheme="minorHAnsi" w:hAnsiTheme="minorHAnsi" w:cstheme="minorHAnsi"/>
        </w:rPr>
      </w:pPr>
    </w:p>
    <w:p w14:paraId="024E7B1D" w14:textId="77777777" w:rsidR="008F2FF2" w:rsidRPr="00A3280F" w:rsidRDefault="008F2FF2" w:rsidP="008F2FF2">
      <w:pPr>
        <w:pStyle w:val="Default"/>
        <w:rPr>
          <w:rFonts w:asciiTheme="minorHAnsi" w:hAnsiTheme="minorHAnsi" w:cstheme="minorHAnsi"/>
        </w:rPr>
      </w:pPr>
    </w:p>
    <w:p w14:paraId="17D5C966" w14:textId="446DC8EE" w:rsidR="008F2FF2" w:rsidRPr="00A3280F" w:rsidRDefault="008F2FF2" w:rsidP="008F2FF2">
      <w:pPr>
        <w:rPr>
          <w:rFonts w:asciiTheme="minorHAnsi" w:hAnsiTheme="minorHAnsi" w:cstheme="minorHAnsi"/>
        </w:rPr>
      </w:pPr>
      <w:r w:rsidRPr="00A3280F">
        <w:rPr>
          <w:rFonts w:asciiTheme="minorHAnsi" w:hAnsiTheme="minorHAnsi" w:cstheme="minorHAnsi"/>
        </w:rPr>
        <w:t xml:space="preserve">……………………………….                                               </w:t>
      </w:r>
    </w:p>
    <w:p w14:paraId="4959F99E" w14:textId="77777777" w:rsidR="000F3813" w:rsidRPr="00A3280F" w:rsidRDefault="008F2FF2" w:rsidP="008F2FF2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 w:rsidRPr="00A3280F">
        <w:rPr>
          <w:rFonts w:asciiTheme="minorHAnsi" w:hAnsiTheme="minorHAnsi" w:cstheme="minorHAnsi"/>
          <w:sz w:val="18"/>
          <w:szCs w:val="18"/>
        </w:rPr>
        <w:t xml:space="preserve">miejscowość, data                  </w:t>
      </w:r>
      <w:r w:rsidRPr="00A3280F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A3280F">
        <w:rPr>
          <w:rFonts w:asciiTheme="minorHAnsi" w:hAnsiTheme="minorHAnsi" w:cstheme="minorHAnsi"/>
          <w:sz w:val="18"/>
          <w:szCs w:val="18"/>
        </w:rPr>
        <w:tab/>
      </w:r>
    </w:p>
    <w:p w14:paraId="2D85915A" w14:textId="77777777" w:rsidR="000F3813" w:rsidRPr="00A3280F" w:rsidRDefault="000F3813" w:rsidP="008F2FF2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</w:p>
    <w:p w14:paraId="64B03875" w14:textId="5772D338" w:rsidR="000F3813" w:rsidRPr="00A3280F" w:rsidRDefault="000F3813" w:rsidP="000F3813">
      <w:pPr>
        <w:jc w:val="center"/>
        <w:rPr>
          <w:rFonts w:asciiTheme="minorHAnsi" w:hAnsiTheme="minorHAnsi" w:cstheme="minorHAnsi"/>
          <w:b/>
          <w:bCs/>
        </w:rPr>
      </w:pPr>
      <w:r w:rsidRPr="00A3280F">
        <w:rPr>
          <w:rFonts w:asciiTheme="minorHAnsi" w:hAnsiTheme="minorHAnsi" w:cstheme="minorHAnsi"/>
          <w:b/>
          <w:bCs/>
        </w:rPr>
        <w:t>NALEŻY PODPISAĆ ELEKTRONICZNIE</w:t>
      </w:r>
    </w:p>
    <w:p w14:paraId="7F9C1AEE" w14:textId="1BC9F340" w:rsidR="008F2FF2" w:rsidRPr="00A3280F" w:rsidRDefault="008F2FF2" w:rsidP="008F2FF2">
      <w:pPr>
        <w:pStyle w:val="Default"/>
        <w:ind w:firstLine="708"/>
        <w:rPr>
          <w:rFonts w:asciiTheme="minorHAnsi" w:hAnsiTheme="minorHAnsi" w:cstheme="minorHAnsi"/>
          <w:sz w:val="18"/>
          <w:szCs w:val="18"/>
        </w:rPr>
      </w:pPr>
      <w:r w:rsidRPr="00A3280F">
        <w:rPr>
          <w:rFonts w:asciiTheme="minorHAnsi" w:hAnsiTheme="minorHAnsi" w:cstheme="minorHAnsi"/>
          <w:sz w:val="18"/>
          <w:szCs w:val="18"/>
        </w:rPr>
        <w:tab/>
      </w:r>
      <w:r w:rsidRPr="00A3280F">
        <w:rPr>
          <w:rFonts w:asciiTheme="minorHAnsi" w:hAnsiTheme="minorHAnsi" w:cstheme="minorHAnsi"/>
          <w:sz w:val="18"/>
          <w:szCs w:val="18"/>
        </w:rPr>
        <w:tab/>
      </w:r>
      <w:r w:rsidRPr="00A3280F">
        <w:rPr>
          <w:rFonts w:asciiTheme="minorHAnsi" w:hAnsiTheme="minorHAnsi" w:cstheme="minorHAnsi"/>
          <w:sz w:val="18"/>
          <w:szCs w:val="18"/>
        </w:rPr>
        <w:tab/>
      </w:r>
    </w:p>
    <w:sectPr w:rsidR="008F2FF2" w:rsidRPr="00A3280F" w:rsidSect="008F2F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4"/>
    <w:rsid w:val="000F3813"/>
    <w:rsid w:val="0012523F"/>
    <w:rsid w:val="00417F04"/>
    <w:rsid w:val="004C0334"/>
    <w:rsid w:val="005D482F"/>
    <w:rsid w:val="006055CE"/>
    <w:rsid w:val="008F2FF2"/>
    <w:rsid w:val="00A3280F"/>
    <w:rsid w:val="00BB0E64"/>
    <w:rsid w:val="00C91E9A"/>
    <w:rsid w:val="00D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D9E4"/>
  <w15:chartTrackingRefBased/>
  <w15:docId w15:val="{D59DF423-65FB-42C6-8609-6180B6BE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F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customStyle="1" w:styleId="Default">
    <w:name w:val="Default"/>
    <w:rsid w:val="008F2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9</cp:revision>
  <cp:lastPrinted>2022-03-14T09:37:00Z</cp:lastPrinted>
  <dcterms:created xsi:type="dcterms:W3CDTF">2021-08-27T09:08:00Z</dcterms:created>
  <dcterms:modified xsi:type="dcterms:W3CDTF">2023-05-17T12:13:00Z</dcterms:modified>
</cp:coreProperties>
</file>